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454A3" w:rsidR="001454A3" w:rsidP="001454A3" w:rsidRDefault="001454A3" w14:paraId="544EA072" wp14:textId="72716675">
      <w:pPr>
        <w:spacing w:after="0" w:line="525" w:lineRule="atLeast"/>
        <w:textAlignment w:val="center"/>
        <w:outlineLvl w:val="1"/>
        <w:rPr>
          <w:rFonts w:ascii="Segoe UI" w:hAnsi="Segoe UI" w:eastAsia="Times New Roman" w:cs="Segoe UI"/>
          <w:color w:val="666666"/>
          <w:sz w:val="30"/>
          <w:szCs w:val="30"/>
        </w:rPr>
      </w:pPr>
      <w:r w:rsidRPr="13624B29" w:rsidR="001454A3">
        <w:rPr>
          <w:rFonts w:ascii="Segoe UI" w:hAnsi="Segoe UI" w:eastAsia="Times New Roman" w:cs="Segoe UI"/>
          <w:color w:val="666666"/>
          <w:sz w:val="30"/>
          <w:szCs w:val="30"/>
        </w:rPr>
        <w:t>How to connect your tablet or laptop using a VPN</w:t>
      </w:r>
    </w:p>
    <w:p xmlns:wp14="http://schemas.microsoft.com/office/word/2010/wordml" w:rsidRPr="001454A3" w:rsidR="001454A3" w:rsidP="001454A3" w:rsidRDefault="001454A3" w14:paraId="4250C584" wp14:textId="77777777">
      <w:pPr>
        <w:spacing w:before="75" w:after="0" w:line="328" w:lineRule="atLeast"/>
        <w:outlineLvl w:val="3"/>
        <w:rPr>
          <w:rFonts w:ascii="Segoe UI" w:hAnsi="Segoe UI" w:eastAsia="Times New Roman" w:cs="Segoe UI"/>
          <w:sz w:val="20"/>
          <w:szCs w:val="20"/>
        </w:rPr>
      </w:pPr>
      <w:r w:rsidRPr="001454A3">
        <w:rPr>
          <w:rFonts w:ascii="Segoe UI" w:hAnsi="Segoe UI" w:eastAsia="Times New Roman" w:cs="Segoe UI"/>
          <w:sz w:val="20"/>
          <w:szCs w:val="20"/>
        </w:rPr>
        <w:t>Modified on: Sat, 14 Mar, 2020 at 4:54 PM</w:t>
      </w:r>
    </w:p>
    <w:p xmlns:wp14="http://schemas.microsoft.com/office/word/2010/wordml" w:rsidRPr="001454A3" w:rsidR="001454A3" w:rsidP="001454A3" w:rsidRDefault="001454A3" w14:paraId="075CAB43" wp14:textId="77777777">
      <w:pPr>
        <w:spacing w:after="0" w:line="240" w:lineRule="auto"/>
        <w:outlineLvl w:val="0"/>
        <w:rPr>
          <w:rFonts w:ascii="Segoe UI" w:hAnsi="Segoe UI" w:eastAsia="Times New Roman" w:cs="Segoe UI"/>
          <w:color w:val="666666"/>
          <w:kern w:val="36"/>
          <w:sz w:val="42"/>
          <w:szCs w:val="42"/>
        </w:rPr>
      </w:pPr>
      <w:r w:rsidRPr="001454A3">
        <w:rPr>
          <w:rFonts w:ascii="Segoe UI" w:hAnsi="Segoe UI" w:eastAsia="Times New Roman" w:cs="Segoe UI"/>
          <w:color w:val="2969B0"/>
          <w:kern w:val="36"/>
          <w:sz w:val="45"/>
          <w:szCs w:val="45"/>
        </w:rPr>
        <w:t>Overview:</w:t>
      </w:r>
    </w:p>
    <w:p xmlns:wp14="http://schemas.microsoft.com/office/word/2010/wordml" w:rsidRPr="001454A3" w:rsidR="001454A3" w:rsidP="001454A3" w:rsidRDefault="001454A3" w14:paraId="77393597"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666666"/>
          <w:sz w:val="21"/>
          <w:szCs w:val="21"/>
        </w:rPr>
        <w:t xml:space="preserve">The following instructions help you connect your tablet or laptop device to JCCA's network while working away from the office. This service will allow you access to all the resources of the network just as if you were sitting at your desk. This includes your H: Drive and shared departmental drives. You should expect that browsing folders and opening files on servers on the network will be a little slower when using wireless internet. Best results are experienced with a strong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connection or when wired directly to your home's internet router with a network cable. When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is not available, you are able to connect using a cellular hotspot, but speeds will be much slower and you may be disconnected and reconnected multiple times. A cellular hotspot is not recommended for long connection periods. It should only be used sparingly in situations where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is not available.</w:t>
      </w:r>
    </w:p>
    <w:p xmlns:wp14="http://schemas.microsoft.com/office/word/2010/wordml" w:rsidRPr="001454A3" w:rsidR="001454A3" w:rsidP="001454A3" w:rsidRDefault="001454A3" w14:paraId="672A6659"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624502D6" wp14:textId="77777777">
      <w:pPr>
        <w:shd w:val="clear" w:color="auto" w:fill="FFFFFF"/>
        <w:spacing w:after="0" w:line="240" w:lineRule="auto"/>
        <w:textAlignment w:val="baseline"/>
        <w:rPr>
          <w:rFonts w:ascii="Segoe UI" w:hAnsi="Segoe UI" w:eastAsia="Times New Roman" w:cs="Segoe UI"/>
          <w:color w:val="12344D"/>
          <w:sz w:val="21"/>
          <w:szCs w:val="21"/>
        </w:rPr>
      </w:pPr>
      <w:r w:rsidRPr="001454A3">
        <w:rPr>
          <w:rFonts w:ascii="Segoe UI" w:hAnsi="Segoe UI" w:eastAsia="Times New Roman" w:cs="Segoe UI"/>
          <w:b/>
          <w:bCs/>
          <w:color w:val="12344D"/>
          <w:sz w:val="21"/>
          <w:szCs w:val="21"/>
        </w:rPr>
        <w:t>Date Posted:            </w:t>
      </w:r>
      <w:r w:rsidRPr="001454A3">
        <w:rPr>
          <w:rFonts w:ascii="Segoe UI" w:hAnsi="Segoe UI" w:eastAsia="Times New Roman" w:cs="Segoe UI"/>
          <w:color w:val="12344D"/>
          <w:sz w:val="21"/>
          <w:szCs w:val="21"/>
        </w:rPr>
        <w:t>03/13/2020</w:t>
      </w:r>
    </w:p>
    <w:p xmlns:wp14="http://schemas.microsoft.com/office/word/2010/wordml" w:rsidRPr="001454A3" w:rsidR="001454A3" w:rsidP="001454A3" w:rsidRDefault="001454A3" w14:paraId="643B9E05" wp14:textId="77777777">
      <w:pPr>
        <w:shd w:val="clear" w:color="auto" w:fill="FFFFFF"/>
        <w:spacing w:after="0" w:line="240" w:lineRule="auto"/>
        <w:textAlignment w:val="baseline"/>
        <w:rPr>
          <w:rFonts w:ascii="Segoe UI" w:hAnsi="Segoe UI" w:eastAsia="Times New Roman" w:cs="Segoe UI"/>
          <w:color w:val="12344D"/>
          <w:sz w:val="21"/>
          <w:szCs w:val="21"/>
        </w:rPr>
      </w:pPr>
      <w:r w:rsidRPr="001454A3">
        <w:rPr>
          <w:rFonts w:ascii="inherit" w:hAnsi="inherit" w:eastAsia="Times New Roman" w:cs="Segoe UI"/>
          <w:b/>
          <w:bCs/>
          <w:color w:val="12344D"/>
          <w:sz w:val="21"/>
          <w:szCs w:val="21"/>
          <w:bdr w:val="none" w:color="auto" w:sz="0" w:space="0" w:frame="1"/>
        </w:rPr>
        <w:t>Applies to: </w:t>
      </w:r>
      <w:r w:rsidRPr="001454A3">
        <w:rPr>
          <w:rFonts w:ascii="inherit" w:hAnsi="inherit" w:eastAsia="Times New Roman" w:cs="Segoe UI"/>
          <w:color w:val="12344D"/>
          <w:sz w:val="21"/>
          <w:szCs w:val="21"/>
          <w:bdr w:val="none" w:color="auto" w:sz="0" w:space="0" w:frame="1"/>
        </w:rPr>
        <w:t>               Windows 8.1, 10</w:t>
      </w:r>
    </w:p>
    <w:p xmlns:wp14="http://schemas.microsoft.com/office/word/2010/wordml" w:rsidRPr="001454A3" w:rsidR="001454A3" w:rsidP="001454A3" w:rsidRDefault="001454A3" w14:paraId="0A37501D"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67599FDB"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2969B0"/>
          <w:sz w:val="45"/>
          <w:szCs w:val="45"/>
        </w:rPr>
        <w:t>Instructions:</w:t>
      </w:r>
    </w:p>
    <w:p xmlns:wp14="http://schemas.microsoft.com/office/word/2010/wordml" w:rsidRPr="001454A3" w:rsidR="001454A3" w:rsidP="001454A3" w:rsidRDefault="001454A3" w14:paraId="5DAB6C7B"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35EAE211"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B8312F"/>
          <w:sz w:val="21"/>
          <w:szCs w:val="21"/>
        </w:rPr>
        <w:t>Windows 10 only</w:t>
      </w:r>
    </w:p>
    <w:p xmlns:wp14="http://schemas.microsoft.com/office/word/2010/wordml" w:rsidRPr="001454A3" w:rsidR="001454A3" w:rsidP="001454A3" w:rsidRDefault="001454A3" w14:paraId="02EB378F"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35BB33C3"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1. </w:t>
      </w:r>
      <w:r w:rsidRPr="001454A3">
        <w:rPr>
          <w:rFonts w:ascii="Segoe UI" w:hAnsi="Segoe UI" w:eastAsia="Times New Roman" w:cs="Segoe UI"/>
          <w:color w:val="666666"/>
          <w:sz w:val="21"/>
          <w:szCs w:val="21"/>
        </w:rPr>
        <w:t>Start at the Windows login screen before entering your username and password. Click anywhere on the screen to display icons on lower right.</w:t>
      </w:r>
    </w:p>
    <w:p xmlns:wp14="http://schemas.microsoft.com/office/word/2010/wordml" w:rsidRPr="001454A3" w:rsidR="001454A3" w:rsidP="001454A3" w:rsidRDefault="001454A3" w14:paraId="6A05A809"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5A39BBE3" wp14:textId="77777777">
      <w:pPr>
        <w:spacing w:after="0" w:line="270" w:lineRule="atLeast"/>
        <w:rPr>
          <w:rFonts w:ascii="Segoe UI" w:hAnsi="Segoe UI" w:eastAsia="Times New Roman" w:cs="Segoe UI"/>
          <w:color w:val="666666"/>
          <w:sz w:val="21"/>
          <w:szCs w:val="21"/>
        </w:rPr>
      </w:pPr>
      <w:r w:rsidR="001454A3">
        <w:drawing>
          <wp:inline xmlns:wp14="http://schemas.microsoft.com/office/word/2010/wordprocessingDrawing" wp14:editId="02C17E27" wp14:anchorId="173528B6">
            <wp:extent cx="5928362" cy="4221480"/>
            <wp:effectExtent l="0" t="0" r="0" b="7620"/>
            <wp:docPr id="325208873" name="Picture 1" descr="https://attachment.freshservice.com/inline/attachment?token=eyJ0eXAiOiJKV1QiLCJhbGciOiJIUzI1NiJ9.eyJpZCI6MzAxOTI3MTYzMiwiZG9tYWluIjoiamNjYS5mcmVzaHNlcnZpY2UuY29tIiwidHlwZSI6MX0.HyAR6UYBTuOAVkK1GgyLeVKfWbnJIXpAMCvGAyGTUfM" title=""/>
            <wp:cNvGraphicFramePr>
              <a:graphicFrameLocks noChangeAspect="1"/>
            </wp:cNvGraphicFramePr>
            <a:graphic>
              <a:graphicData uri="http://schemas.openxmlformats.org/drawingml/2006/picture">
                <pic:pic>
                  <pic:nvPicPr>
                    <pic:cNvPr id="0" name="Picture 1"/>
                    <pic:cNvPicPr/>
                  </pic:nvPicPr>
                  <pic:blipFill>
                    <a:blip r:embed="Rafc5449248fd49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28362" cy="4221480"/>
                    </a:xfrm>
                    <a:prstGeom prst="rect">
                      <a:avLst/>
                    </a:prstGeom>
                  </pic:spPr>
                </pic:pic>
              </a:graphicData>
            </a:graphic>
          </wp:inline>
        </w:drawing>
      </w:r>
    </w:p>
    <w:p xmlns:wp14="http://schemas.microsoft.com/office/word/2010/wordml" w:rsidRPr="001454A3" w:rsidR="001454A3" w:rsidP="001454A3" w:rsidRDefault="001454A3" w14:paraId="41C8F396"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331329AA"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2. </w:t>
      </w:r>
      <w:r w:rsidRPr="001454A3">
        <w:rPr>
          <w:rFonts w:ascii="Segoe UI" w:hAnsi="Segoe UI" w:eastAsia="Times New Roman" w:cs="Segoe UI"/>
          <w:color w:val="666666"/>
          <w:sz w:val="21"/>
          <w:szCs w:val="21"/>
        </w:rPr>
        <w:t>Once you login to Windows you are ready to work just as if you are at the office. </w:t>
      </w:r>
    </w:p>
    <w:p xmlns:wp14="http://schemas.microsoft.com/office/word/2010/wordml" w:rsidRPr="001454A3" w:rsidR="001454A3" w:rsidP="001454A3" w:rsidRDefault="001454A3" w14:paraId="72A3D3EC"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0D0B940D"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7397E4F9"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B8312F"/>
          <w:sz w:val="21"/>
          <w:szCs w:val="21"/>
        </w:rPr>
        <w:t>Windows 8.1 only</w:t>
      </w:r>
    </w:p>
    <w:p xmlns:wp14="http://schemas.microsoft.com/office/word/2010/wordml" w:rsidRPr="001454A3" w:rsidR="001454A3" w:rsidP="001454A3" w:rsidRDefault="001454A3" w14:paraId="0E27B00A"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1AC10505"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1. Connect </w:t>
      </w:r>
      <w:r w:rsidRPr="001454A3">
        <w:rPr>
          <w:rFonts w:ascii="Segoe UI" w:hAnsi="Segoe UI" w:eastAsia="Times New Roman" w:cs="Segoe UI"/>
          <w:color w:val="666666"/>
          <w:sz w:val="21"/>
          <w:szCs w:val="21"/>
        </w:rPr>
        <w:t xml:space="preserve">your device to an available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network or personal cellular hotspot.</w:t>
      </w:r>
    </w:p>
    <w:p xmlns:wp14="http://schemas.microsoft.com/office/word/2010/wordml" w:rsidRPr="001454A3" w:rsidR="001454A3" w:rsidP="001454A3" w:rsidRDefault="001454A3" w14:paraId="21C47B52"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666666"/>
          <w:sz w:val="21"/>
          <w:szCs w:val="21"/>
        </w:rPr>
        <w:t xml:space="preserve"> (NOTE: You should only connect to known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networks that are password protected. Do not connect your tablet or laptop to Public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networks)</w:t>
      </w:r>
    </w:p>
    <w:p xmlns:wp14="http://schemas.microsoft.com/office/word/2010/wordml" w:rsidRPr="001454A3" w:rsidR="001454A3" w:rsidP="001454A3" w:rsidRDefault="001454A3" w14:paraId="6E7BEAA2"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666666"/>
          <w:sz w:val="21"/>
          <w:szCs w:val="21"/>
        </w:rPr>
        <w:t> </w:t>
      </w:r>
    </w:p>
    <w:p xmlns:wp14="http://schemas.microsoft.com/office/word/2010/wordml" w:rsidRPr="001454A3" w:rsidR="001454A3" w:rsidP="001454A3" w:rsidRDefault="001454A3" w14:paraId="574FFB98"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2. Open</w:t>
      </w:r>
      <w:r w:rsidRPr="001454A3">
        <w:rPr>
          <w:rFonts w:ascii="Segoe UI" w:hAnsi="Segoe UI" w:eastAsia="Times New Roman" w:cs="Segoe UI"/>
          <w:color w:val="666666"/>
          <w:sz w:val="21"/>
          <w:szCs w:val="21"/>
        </w:rPr>
        <w:t> the Cisco AnyConnect VPN client by </w:t>
      </w:r>
      <w:r w:rsidRPr="001454A3">
        <w:rPr>
          <w:rFonts w:ascii="Segoe UI" w:hAnsi="Segoe UI" w:eastAsia="Times New Roman" w:cs="Segoe UI"/>
          <w:b/>
          <w:bCs/>
          <w:color w:val="666666"/>
          <w:sz w:val="21"/>
          <w:szCs w:val="21"/>
        </w:rPr>
        <w:t>clicking</w:t>
      </w:r>
      <w:r w:rsidRPr="001454A3">
        <w:rPr>
          <w:rFonts w:ascii="Segoe UI" w:hAnsi="Segoe UI" w:eastAsia="Times New Roman" w:cs="Segoe UI"/>
          <w:color w:val="666666"/>
          <w:sz w:val="21"/>
          <w:szCs w:val="21"/>
        </w:rPr>
        <w:t> on this icon on the Windows taskbar.</w:t>
      </w:r>
    </w:p>
    <w:p xmlns:wp14="http://schemas.microsoft.com/office/word/2010/wordml" w:rsidRPr="001454A3" w:rsidR="001454A3" w:rsidP="001454A3" w:rsidRDefault="001454A3" w14:paraId="7A4A8196"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666666"/>
          <w:sz w:val="21"/>
          <w:szCs w:val="21"/>
        </w:rPr>
        <w:br/>
      </w:r>
      <w:r w:rsidRPr="001454A3">
        <w:rPr>
          <w:rFonts w:ascii="Segoe UI" w:hAnsi="Segoe UI" w:eastAsia="Times New Roman" w:cs="Segoe UI"/>
          <w:noProof/>
          <w:color w:val="666666"/>
          <w:sz w:val="21"/>
          <w:szCs w:val="21"/>
        </w:rPr>
        <w:drawing>
          <wp:anchor xmlns:wp14="http://schemas.microsoft.com/office/word/2010/wordprocessingDrawing" distT="0" distB="0" distL="0" distR="0" simplePos="0" relativeHeight="251659264" behindDoc="0" locked="0" layoutInCell="1" allowOverlap="0" wp14:anchorId="4A7F7841" wp14:editId="5061E9D7">
            <wp:simplePos x="0" y="0"/>
            <wp:positionH relativeFrom="column">
              <wp:align>left</wp:align>
            </wp:positionH>
            <wp:positionV relativeFrom="line">
              <wp:posOffset>0</wp:posOffset>
            </wp:positionV>
            <wp:extent cx="771525" cy="304800"/>
            <wp:effectExtent l="0" t="0" r="9525" b="0"/>
            <wp:wrapSquare wrapText="bothSides"/>
            <wp:docPr id="6" name="Picture 2" descr="https://attachment.freshservice.com/inline/attachment?token=eyJ0eXAiOiJKV1QiLCJhbGciOiJIUzI1NiJ9.eyJpZCI6MzAxOTI2OTMxOSwiZG9tYWluIjoiamNjYS5mcmVzaHNlcnZpY2UuY29tIiwidHlwZSI6MX0.05mijeyp5PAN-sObGACUbu5ww9p05So8P_jhxJ5D5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tachment.freshservice.com/inline/attachment?token=eyJ0eXAiOiJKV1QiLCJhbGciOiJIUzI1NiJ9.eyJpZCI6MzAxOTI2OTMxOSwiZG9tYWluIjoiamNjYS5mcmVzaHNlcnZpY2UuY29tIiwidHlwZSI6MX0.05mijeyp5PAN-sObGACUbu5ww9p05So8P_jhxJ5D5z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A3">
        <w:rPr>
          <w:rFonts w:ascii="Arial" w:hAnsi="Arial" w:eastAsia="Times New Roman" w:cs="Arial"/>
          <w:b/>
          <w:bCs/>
          <w:color w:val="414141"/>
          <w:sz w:val="21"/>
          <w:szCs w:val="21"/>
          <w:bdr w:val="none" w:color="auto" w:sz="0" w:space="0" w:frame="1"/>
          <w:shd w:val="clear" w:color="auto" w:fill="FFFFFF"/>
        </w:rPr>
        <w:br/>
      </w:r>
      <w:r w:rsidRPr="001454A3" w:rsidR="001454A3">
        <w:rPr>
          <w:rFonts w:ascii="Arial" w:hAnsi="Arial" w:eastAsia="Times New Roman" w:cs="Arial"/>
          <w:b w:val="1"/>
          <w:bCs w:val="1"/>
          <w:color w:val="414141"/>
          <w:sz w:val="21"/>
          <w:szCs w:val="21"/>
          <w:bdr w:val="none" w:color="auto" w:sz="0" w:space="0" w:frame="1"/>
          <w:shd w:val="clear" w:color="auto" w:fill="FFFFFF"/>
        </w:rPr>
        <w:t> </w:t>
      </w:r>
      <w:r w:rsidRPr="001454A3">
        <w:rPr>
          <w:rFonts w:ascii="Arial" w:hAnsi="Arial" w:eastAsia="Times New Roman" w:cs="Arial"/>
          <w:b/>
          <w:bCs/>
          <w:color w:val="414141"/>
          <w:sz w:val="21"/>
          <w:szCs w:val="21"/>
          <w:bdr w:val="none" w:color="auto" w:sz="0" w:space="0" w:frame="1"/>
          <w:shd w:val="clear" w:color="auto" w:fill="FFFFFF"/>
        </w:rPr>
        <w:br/>
      </w:r>
      <w:r w:rsidRPr="001454A3" w:rsidR="001454A3">
        <w:rPr>
          <w:rFonts w:ascii="Arial" w:hAnsi="Arial" w:eastAsia="Times New Roman" w:cs="Arial"/>
          <w:b w:val="1"/>
          <w:bCs w:val="1"/>
          <w:color w:val="414141"/>
          <w:sz w:val="21"/>
          <w:szCs w:val="21"/>
          <w:bdr w:val="none" w:color="auto" w:sz="0" w:space="0" w:frame="1"/>
          <w:shd w:val="clear" w:color="auto" w:fill="FFFFFF"/>
        </w:rPr>
        <w:t> </w:t>
      </w:r>
    </w:p>
    <w:p xmlns:wp14="http://schemas.microsoft.com/office/word/2010/wordml" w:rsidRPr="001454A3" w:rsidR="001454A3" w:rsidP="001454A3" w:rsidRDefault="001454A3" w14:paraId="60061E4C"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29704414"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666666"/>
          <w:sz w:val="21"/>
          <w:szCs w:val="21"/>
        </w:rPr>
        <w:t>If you do not see it there, you can also </w:t>
      </w:r>
      <w:r w:rsidRPr="001454A3">
        <w:rPr>
          <w:rFonts w:ascii="Segoe UI" w:hAnsi="Segoe UI" w:eastAsia="Times New Roman" w:cs="Segoe UI"/>
          <w:b/>
          <w:bCs/>
          <w:color w:val="666666"/>
          <w:sz w:val="21"/>
          <w:szCs w:val="21"/>
        </w:rPr>
        <w:t>click</w:t>
      </w:r>
      <w:r w:rsidRPr="001454A3">
        <w:rPr>
          <w:rFonts w:ascii="Segoe UI" w:hAnsi="Segoe UI" w:eastAsia="Times New Roman" w:cs="Segoe UI"/>
          <w:color w:val="666666"/>
          <w:sz w:val="21"/>
          <w:szCs w:val="21"/>
        </w:rPr>
        <w:t> on the</w:t>
      </w:r>
      <w:r w:rsidRPr="001454A3">
        <w:rPr>
          <w:rFonts w:ascii="Segoe UI" w:hAnsi="Segoe UI" w:eastAsia="Times New Roman" w:cs="Segoe UI"/>
          <w:b/>
          <w:bCs/>
          <w:color w:val="666666"/>
          <w:sz w:val="21"/>
          <w:szCs w:val="21"/>
        </w:rPr>
        <w:t> </w:t>
      </w:r>
      <w:r w:rsidRPr="001454A3">
        <w:rPr>
          <w:rFonts w:ascii="Segoe UI" w:hAnsi="Segoe UI" w:eastAsia="Times New Roman" w:cs="Segoe UI"/>
          <w:color w:val="666666"/>
          <w:sz w:val="21"/>
          <w:szCs w:val="21"/>
        </w:rPr>
        <w:t>Start button and </w:t>
      </w:r>
      <w:r w:rsidRPr="001454A3">
        <w:rPr>
          <w:rFonts w:ascii="Segoe UI" w:hAnsi="Segoe UI" w:eastAsia="Times New Roman" w:cs="Segoe UI"/>
          <w:b/>
          <w:bCs/>
          <w:color w:val="666666"/>
          <w:sz w:val="21"/>
          <w:szCs w:val="21"/>
        </w:rPr>
        <w:t>type </w:t>
      </w:r>
      <w:r w:rsidRPr="001454A3">
        <w:rPr>
          <w:rFonts w:ascii="Segoe UI" w:hAnsi="Segoe UI" w:eastAsia="Times New Roman" w:cs="Segoe UI"/>
          <w:i/>
          <w:iCs/>
          <w:color w:val="666666"/>
          <w:sz w:val="21"/>
          <w:szCs w:val="21"/>
        </w:rPr>
        <w:t>Cisco</w:t>
      </w:r>
      <w:r w:rsidRPr="001454A3">
        <w:rPr>
          <w:rFonts w:ascii="Segoe UI" w:hAnsi="Segoe UI" w:eastAsia="Times New Roman" w:cs="Segoe UI"/>
          <w:b/>
          <w:bCs/>
          <w:color w:val="666666"/>
          <w:sz w:val="21"/>
          <w:szCs w:val="21"/>
        </w:rPr>
        <w:t> </w:t>
      </w:r>
      <w:r w:rsidRPr="001454A3">
        <w:rPr>
          <w:rFonts w:ascii="Segoe UI" w:hAnsi="Segoe UI" w:eastAsia="Times New Roman" w:cs="Segoe UI"/>
          <w:color w:val="666666"/>
          <w:sz w:val="21"/>
          <w:szCs w:val="21"/>
        </w:rPr>
        <w:t>in the Search field.</w:t>
      </w:r>
      <w:r w:rsidRPr="001454A3">
        <w:rPr>
          <w:rFonts w:ascii="Segoe UI" w:hAnsi="Segoe UI" w:eastAsia="Times New Roman" w:cs="Segoe UI"/>
          <w:color w:val="666666"/>
          <w:sz w:val="21"/>
          <w:szCs w:val="21"/>
        </w:rPr>
        <w:br/>
      </w:r>
      <w:r w:rsidRPr="001454A3">
        <w:rPr>
          <w:rFonts w:ascii="Segoe UI" w:hAnsi="Segoe UI" w:eastAsia="Times New Roman" w:cs="Segoe UI"/>
          <w:color w:val="666666"/>
          <w:sz w:val="21"/>
          <w:szCs w:val="21"/>
        </w:rPr>
        <w:br/>
      </w:r>
      <w:r w:rsidRPr="001454A3">
        <w:rPr>
          <w:rFonts w:ascii="Segoe UI" w:hAnsi="Segoe UI" w:eastAsia="Times New Roman" w:cs="Segoe UI"/>
          <w:b/>
          <w:bCs/>
          <w:color w:val="666666"/>
          <w:sz w:val="21"/>
          <w:szCs w:val="21"/>
        </w:rPr>
        <w:t>3.</w:t>
      </w:r>
      <w:r w:rsidRPr="001454A3">
        <w:rPr>
          <w:rFonts w:ascii="Segoe UI" w:hAnsi="Segoe UI" w:eastAsia="Times New Roman" w:cs="Segoe UI"/>
          <w:color w:val="666666"/>
          <w:sz w:val="21"/>
          <w:szCs w:val="21"/>
        </w:rPr>
        <w:t> Before pressing connect, make sure the field is not blank. If it is, </w:t>
      </w:r>
      <w:r w:rsidRPr="001454A3">
        <w:rPr>
          <w:rFonts w:ascii="Segoe UI" w:hAnsi="Segoe UI" w:eastAsia="Times New Roman" w:cs="Segoe UI"/>
          <w:b/>
          <w:bCs/>
          <w:color w:val="666666"/>
          <w:sz w:val="21"/>
          <w:szCs w:val="21"/>
        </w:rPr>
        <w:t>type</w:t>
      </w:r>
      <w:r w:rsidRPr="001454A3">
        <w:rPr>
          <w:rFonts w:ascii="Segoe UI" w:hAnsi="Segoe UI" w:eastAsia="Times New Roman" w:cs="Segoe UI"/>
          <w:color w:val="666666"/>
          <w:sz w:val="21"/>
          <w:szCs w:val="21"/>
        </w:rPr>
        <w:t> ‘key.jccany.org’ as shown in the image below.</w:t>
      </w:r>
    </w:p>
    <w:p xmlns:wp14="http://schemas.microsoft.com/office/word/2010/wordml" w:rsidRPr="001454A3" w:rsidR="001454A3" w:rsidP="001454A3" w:rsidRDefault="001454A3" w14:paraId="44EAFD9C"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4B94D5A5" wp14:textId="77777777">
      <w:pPr>
        <w:spacing w:after="0" w:line="270" w:lineRule="atLeast"/>
        <w:rPr>
          <w:rFonts w:ascii="Segoe UI" w:hAnsi="Segoe UI" w:eastAsia="Times New Roman" w:cs="Segoe UI"/>
          <w:color w:val="666666"/>
          <w:sz w:val="21"/>
          <w:szCs w:val="21"/>
        </w:rPr>
      </w:pPr>
      <w:r w:rsidR="001454A3">
        <w:drawing>
          <wp:inline xmlns:wp14="http://schemas.microsoft.com/office/word/2010/wordprocessingDrawing" wp14:editId="1A1D01A1" wp14:anchorId="6D679273">
            <wp:extent cx="4038600" cy="1714500"/>
            <wp:effectExtent l="0" t="0" r="0" b="0"/>
            <wp:docPr id="1422612897" name="Picture 2" descr="https://attachment.freshservice.com/inline/attachment?token=eyJ0eXAiOiJKV1QiLCJhbGciOiJIUzI1NiJ9.eyJpZCI6MzAxOTI2OTMyMSwiZG9tYWluIjoiamNjYS5mcmVzaHNlcnZpY2UuY29tIiwidHlwZSI6MX0.Qcc43y8BGShvdM-qxT7sKj6BGjTj3AshV9FY2B6fyVY" title=""/>
            <wp:cNvGraphicFramePr>
              <a:graphicFrameLocks noChangeAspect="1"/>
            </wp:cNvGraphicFramePr>
            <a:graphic>
              <a:graphicData uri="http://schemas.openxmlformats.org/drawingml/2006/picture">
                <pic:pic>
                  <pic:nvPicPr>
                    <pic:cNvPr id="0" name="Picture 2"/>
                    <pic:cNvPicPr/>
                  </pic:nvPicPr>
                  <pic:blipFill>
                    <a:blip r:embed="R17d106df2d454b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38600" cy="1714500"/>
                    </a:xfrm>
                    <a:prstGeom prst="rect">
                      <a:avLst/>
                    </a:prstGeom>
                  </pic:spPr>
                </pic:pic>
              </a:graphicData>
            </a:graphic>
          </wp:inline>
        </w:drawing>
      </w:r>
    </w:p>
    <w:p xmlns:wp14="http://schemas.microsoft.com/office/word/2010/wordml" w:rsidRPr="001454A3" w:rsidR="001454A3" w:rsidP="001454A3" w:rsidRDefault="001454A3" w14:paraId="63E4A9CD"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 </w:t>
      </w:r>
    </w:p>
    <w:p xmlns:wp14="http://schemas.microsoft.com/office/word/2010/wordml" w:rsidRPr="001454A3" w:rsidR="001454A3" w:rsidP="001454A3" w:rsidRDefault="001454A3" w14:paraId="3DEEC669"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4C9DEFCD"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4. </w:t>
      </w:r>
      <w:r w:rsidRPr="001454A3">
        <w:rPr>
          <w:rFonts w:ascii="Segoe UI" w:hAnsi="Segoe UI" w:eastAsia="Times New Roman" w:cs="Segoe UI"/>
          <w:color w:val="666666"/>
          <w:sz w:val="21"/>
          <w:szCs w:val="21"/>
        </w:rPr>
        <w:t>Press </w:t>
      </w:r>
      <w:r w:rsidRPr="001454A3">
        <w:rPr>
          <w:rFonts w:ascii="Segoe UI" w:hAnsi="Segoe UI" w:eastAsia="Times New Roman" w:cs="Segoe UI"/>
          <w:b/>
          <w:bCs/>
          <w:color w:val="666666"/>
          <w:sz w:val="21"/>
          <w:szCs w:val="21"/>
        </w:rPr>
        <w:t>connect. </w:t>
      </w:r>
      <w:r w:rsidRPr="001454A3">
        <w:rPr>
          <w:rFonts w:ascii="Segoe UI" w:hAnsi="Segoe UI" w:eastAsia="Times New Roman" w:cs="Segoe UI"/>
          <w:color w:val="666666"/>
          <w:sz w:val="21"/>
          <w:szCs w:val="21"/>
        </w:rPr>
        <w:t>A new window appears prompting you to enter your JCCA Windows credentials. These are the same credentials you used to login to your computer.</w:t>
      </w:r>
    </w:p>
    <w:p xmlns:wp14="http://schemas.microsoft.com/office/word/2010/wordml" w:rsidRPr="001454A3" w:rsidR="001454A3" w:rsidP="001454A3" w:rsidRDefault="001454A3" w14:paraId="4F6584BE" wp14:textId="77777777">
      <w:pPr>
        <w:spacing w:after="0" w:line="270" w:lineRule="atLeast"/>
        <w:rPr>
          <w:rFonts w:ascii="Segoe UI" w:hAnsi="Segoe UI" w:eastAsia="Times New Roman" w:cs="Segoe UI"/>
          <w:color w:val="666666"/>
          <w:sz w:val="21"/>
          <w:szCs w:val="21"/>
        </w:rPr>
      </w:pPr>
      <w:r>
        <w:br/>
      </w:r>
      <w:r w:rsidR="001454A3">
        <w:drawing>
          <wp:inline xmlns:wp14="http://schemas.microsoft.com/office/word/2010/wordprocessingDrawing" wp14:editId="3F2F6496" wp14:anchorId="396A38CB">
            <wp:extent cx="2857500" cy="1722120"/>
            <wp:effectExtent l="0" t="0" r="0" b="0"/>
            <wp:docPr id="1319828091" name="Picture 3" descr="https://attachment.freshservice.com/inline/attachment?token=eyJ0eXAiOiJKV1QiLCJhbGciOiJIUzI1NiJ9.eyJpZCI6MzAxOTI2OTMzMiwiZG9tYWluIjoiamNjYS5mcmVzaHNlcnZpY2UuY29tIiwidHlwZSI6MX0._Z0SHZXT156dPoW0d-Ps-yfgSTJysvE6LaiJrdlKbpE" title=""/>
            <wp:cNvGraphicFramePr>
              <a:graphicFrameLocks noChangeAspect="1"/>
            </wp:cNvGraphicFramePr>
            <a:graphic>
              <a:graphicData uri="http://schemas.openxmlformats.org/drawingml/2006/picture">
                <pic:pic>
                  <pic:nvPicPr>
                    <pic:cNvPr id="0" name="Picture 3"/>
                    <pic:cNvPicPr/>
                  </pic:nvPicPr>
                  <pic:blipFill>
                    <a:blip r:embed="R501f3f7192bb4b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57500" cy="1722120"/>
                    </a:xfrm>
                    <a:prstGeom prst="rect">
                      <a:avLst/>
                    </a:prstGeom>
                  </pic:spPr>
                </pic:pic>
              </a:graphicData>
            </a:graphic>
          </wp:inline>
        </w:drawing>
      </w:r>
      <w:r w:rsidRPr="13624B29" w:rsidR="001454A3">
        <w:rPr>
          <w:rFonts w:ascii="Segoe UI" w:hAnsi="Segoe UI" w:eastAsia="Times New Roman" w:cs="Segoe UI"/>
          <w:color w:val="666666"/>
          <w:sz w:val="21"/>
          <w:szCs w:val="21"/>
        </w:rPr>
        <w:t> </w:t>
      </w:r>
    </w:p>
    <w:p xmlns:wp14="http://schemas.microsoft.com/office/word/2010/wordml" w:rsidRPr="001454A3" w:rsidR="001454A3" w:rsidP="001454A3" w:rsidRDefault="001454A3" w14:paraId="09AF38FC"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 </w:t>
      </w:r>
    </w:p>
    <w:p xmlns:wp14="http://schemas.microsoft.com/office/word/2010/wordml" w:rsidRPr="001454A3" w:rsidR="001454A3" w:rsidP="001454A3" w:rsidRDefault="001454A3" w14:paraId="3656B9AB"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33237B65"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5.</w:t>
      </w:r>
      <w:r w:rsidRPr="001454A3">
        <w:rPr>
          <w:rFonts w:ascii="Segoe UI" w:hAnsi="Segoe UI" w:eastAsia="Times New Roman" w:cs="Segoe UI"/>
          <w:color w:val="666666"/>
          <w:sz w:val="21"/>
          <w:szCs w:val="21"/>
        </w:rPr>
        <w:t> </w:t>
      </w:r>
      <w:r w:rsidRPr="001454A3">
        <w:rPr>
          <w:rFonts w:ascii="Segoe UI" w:hAnsi="Segoe UI" w:eastAsia="Times New Roman" w:cs="Segoe UI"/>
          <w:b/>
          <w:bCs/>
          <w:color w:val="666666"/>
          <w:sz w:val="21"/>
          <w:szCs w:val="21"/>
        </w:rPr>
        <w:t>Press</w:t>
      </w:r>
      <w:r w:rsidRPr="001454A3">
        <w:rPr>
          <w:rFonts w:ascii="Segoe UI" w:hAnsi="Segoe UI" w:eastAsia="Times New Roman" w:cs="Segoe UI"/>
          <w:color w:val="666666"/>
          <w:sz w:val="21"/>
          <w:szCs w:val="21"/>
        </w:rPr>
        <w:t> OK and you will then be connected to the JCCA network. Validate your connection by </w:t>
      </w:r>
      <w:r w:rsidRPr="001454A3">
        <w:rPr>
          <w:rFonts w:ascii="Segoe UI" w:hAnsi="Segoe UI" w:eastAsia="Times New Roman" w:cs="Segoe UI"/>
          <w:b/>
          <w:bCs/>
          <w:color w:val="666666"/>
          <w:sz w:val="21"/>
          <w:szCs w:val="21"/>
        </w:rPr>
        <w:t>clicking</w:t>
      </w:r>
      <w:r w:rsidRPr="001454A3">
        <w:rPr>
          <w:rFonts w:ascii="Segoe UI" w:hAnsi="Segoe UI" w:eastAsia="Times New Roman" w:cs="Segoe UI"/>
          <w:color w:val="666666"/>
          <w:sz w:val="21"/>
          <w:szCs w:val="21"/>
        </w:rPr>
        <w:t> on the icon from step 2 and you will see the following window:</w:t>
      </w:r>
    </w:p>
    <w:p xmlns:wp14="http://schemas.microsoft.com/office/word/2010/wordml" w:rsidRPr="001454A3" w:rsidR="001454A3" w:rsidP="001454A3" w:rsidRDefault="001454A3" w14:paraId="45FB0818"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15AA318D" wp14:textId="77777777">
      <w:pPr>
        <w:spacing w:after="0" w:line="270" w:lineRule="atLeast"/>
        <w:rPr>
          <w:rFonts w:ascii="Segoe UI" w:hAnsi="Segoe UI" w:eastAsia="Times New Roman" w:cs="Segoe UI"/>
          <w:color w:val="666666"/>
          <w:sz w:val="21"/>
          <w:szCs w:val="21"/>
        </w:rPr>
      </w:pPr>
      <w:r w:rsidR="001454A3">
        <w:drawing>
          <wp:inline xmlns:wp14="http://schemas.microsoft.com/office/word/2010/wordprocessingDrawing" wp14:editId="0A7D3809" wp14:anchorId="3B1196B1">
            <wp:extent cx="3604260" cy="1508760"/>
            <wp:effectExtent l="0" t="0" r="0" b="0"/>
            <wp:docPr id="1590235020" name="Picture 4" descr="https://attachment.freshservice.com/inline/attachment?token=eyJ0eXAiOiJKV1QiLCJhbGciOiJIUzI1NiJ9.eyJpZCI6MzAxOTI2OTMzMywiZG9tYWluIjoiamNjYS5mcmVzaHNlcnZpY2UuY29tIiwidHlwZSI6MX0.v1tWOhkm0DgkTCwPtPdtobnGLNscUtHjehmkg3DIKgo" title=""/>
            <wp:cNvGraphicFramePr>
              <a:graphicFrameLocks noChangeAspect="1"/>
            </wp:cNvGraphicFramePr>
            <a:graphic>
              <a:graphicData uri="http://schemas.openxmlformats.org/drawingml/2006/picture">
                <pic:pic>
                  <pic:nvPicPr>
                    <pic:cNvPr id="0" name="Picture 4"/>
                    <pic:cNvPicPr/>
                  </pic:nvPicPr>
                  <pic:blipFill>
                    <a:blip r:embed="R2093740df6954e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04260" cy="1508760"/>
                    </a:xfrm>
                    <a:prstGeom prst="rect">
                      <a:avLst/>
                    </a:prstGeom>
                  </pic:spPr>
                </pic:pic>
              </a:graphicData>
            </a:graphic>
          </wp:inline>
        </w:drawing>
      </w:r>
      <w:r w:rsidRPr="13624B29" w:rsidR="001454A3">
        <w:rPr>
          <w:rFonts w:ascii="Segoe UI" w:hAnsi="Segoe UI" w:eastAsia="Times New Roman" w:cs="Segoe UI"/>
          <w:color w:val="666666"/>
          <w:sz w:val="21"/>
          <w:szCs w:val="21"/>
        </w:rPr>
        <w:t> </w:t>
      </w:r>
    </w:p>
    <w:p xmlns:wp14="http://schemas.microsoft.com/office/word/2010/wordml" w:rsidRPr="001454A3" w:rsidR="001454A3" w:rsidP="001454A3" w:rsidRDefault="001454A3" w14:paraId="049F31CB"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4EF6AEB2"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color w:val="666666"/>
          <w:sz w:val="21"/>
          <w:szCs w:val="21"/>
        </w:rPr>
        <w:t xml:space="preserve">In addition, the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symbol (looks like signal waves) on the lower right corner of the screen will change to a small monitor with a network cable next to it, just like when you are docked at the office. </w:t>
      </w:r>
    </w:p>
    <w:p xmlns:wp14="http://schemas.microsoft.com/office/word/2010/wordml" w:rsidRPr="001454A3" w:rsidR="001454A3" w:rsidP="001454A3" w:rsidRDefault="001454A3" w14:paraId="53128261" wp14:textId="77777777">
      <w:pPr>
        <w:spacing w:after="0" w:line="270" w:lineRule="atLeast"/>
        <w:rPr>
          <w:rFonts w:ascii="Segoe UI" w:hAnsi="Segoe UI" w:eastAsia="Times New Roman" w:cs="Segoe UI"/>
          <w:color w:val="666666"/>
          <w:sz w:val="21"/>
          <w:szCs w:val="21"/>
        </w:rPr>
      </w:pPr>
      <w:r w:rsidR="001454A3">
        <w:drawing>
          <wp:inline xmlns:wp14="http://schemas.microsoft.com/office/word/2010/wordprocessingDrawing" wp14:editId="51086C8B" wp14:anchorId="2CCEE110">
            <wp:extent cx="1394460" cy="495300"/>
            <wp:effectExtent l="0" t="0" r="0" b="0"/>
            <wp:docPr id="1655247997" name="Picture 5" descr="https://attachment.freshservice.com/inline/attachment?token=eyJ0eXAiOiJKV1QiLCJhbGciOiJIUzI1NiJ9.eyJpZCI6MzAxOTI2OTQyNywiZG9tYWluIjoiamNjYS5mcmVzaHNlcnZpY2UuY29tIiwidHlwZSI6MX0.ibSpY56QMhjxXNa6aOEPYYCYFMkLaJYnXhVicnpUm0k" title=""/>
            <wp:cNvGraphicFramePr>
              <a:graphicFrameLocks noChangeAspect="1"/>
            </wp:cNvGraphicFramePr>
            <a:graphic>
              <a:graphicData uri="http://schemas.openxmlformats.org/drawingml/2006/picture">
                <pic:pic>
                  <pic:nvPicPr>
                    <pic:cNvPr id="0" name="Picture 5"/>
                    <pic:cNvPicPr/>
                  </pic:nvPicPr>
                  <pic:blipFill>
                    <a:blip r:embed="R4c9b567f141547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94460" cy="495300"/>
                    </a:xfrm>
                    <a:prstGeom prst="rect">
                      <a:avLst/>
                    </a:prstGeom>
                  </pic:spPr>
                </pic:pic>
              </a:graphicData>
            </a:graphic>
          </wp:inline>
        </w:drawing>
      </w:r>
    </w:p>
    <w:p xmlns:wp14="http://schemas.microsoft.com/office/word/2010/wordml" w:rsidRPr="001454A3" w:rsidR="001454A3" w:rsidP="001454A3" w:rsidRDefault="001454A3" w14:paraId="62486C05"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7D0B48C3"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lastRenderedPageBreak/>
        <w:t>6. </w:t>
      </w:r>
      <w:r w:rsidRPr="001454A3">
        <w:rPr>
          <w:rFonts w:ascii="Segoe UI" w:hAnsi="Segoe UI" w:eastAsia="Times New Roman" w:cs="Segoe UI"/>
          <w:color w:val="666666"/>
          <w:sz w:val="21"/>
          <w:szCs w:val="21"/>
        </w:rPr>
        <w:t xml:space="preserve">It may take up to two minutes for the VPN connection to be completely established. Expect to see messages on the lower right corner of the screen that say </w:t>
      </w:r>
      <w:proofErr w:type="gramStart"/>
      <w:r w:rsidRPr="001454A3">
        <w:rPr>
          <w:rFonts w:ascii="Segoe UI" w:hAnsi="Segoe UI" w:eastAsia="Times New Roman" w:cs="Segoe UI"/>
          <w:color w:val="666666"/>
          <w:sz w:val="21"/>
          <w:szCs w:val="21"/>
        </w:rPr>
        <w:t>Reconnecting</w:t>
      </w:r>
      <w:proofErr w:type="gramEnd"/>
      <w:r w:rsidRPr="001454A3">
        <w:rPr>
          <w:rFonts w:ascii="Segoe UI" w:hAnsi="Segoe UI" w:eastAsia="Times New Roman" w:cs="Segoe UI"/>
          <w:color w:val="666666"/>
          <w:sz w:val="21"/>
          <w:szCs w:val="21"/>
        </w:rPr>
        <w:t xml:space="preserve">... and then Connected... In some instances, when you have low </w:t>
      </w:r>
      <w:proofErr w:type="spellStart"/>
      <w:r w:rsidRPr="001454A3">
        <w:rPr>
          <w:rFonts w:ascii="Segoe UI" w:hAnsi="Segoe UI" w:eastAsia="Times New Roman" w:cs="Segoe UI"/>
          <w:color w:val="666666"/>
          <w:sz w:val="21"/>
          <w:szCs w:val="21"/>
        </w:rPr>
        <w:t>WiFi</w:t>
      </w:r>
      <w:proofErr w:type="spellEnd"/>
      <w:r w:rsidRPr="001454A3">
        <w:rPr>
          <w:rFonts w:ascii="Segoe UI" w:hAnsi="Segoe UI" w:eastAsia="Times New Roman" w:cs="Segoe UI"/>
          <w:color w:val="666666"/>
          <w:sz w:val="21"/>
          <w:szCs w:val="21"/>
        </w:rPr>
        <w:t xml:space="preserve"> signal, this may occur more than once and intermittently throughout your session.</w:t>
      </w:r>
    </w:p>
    <w:p xmlns:wp14="http://schemas.microsoft.com/office/word/2010/wordml" w:rsidRPr="001454A3" w:rsidR="001454A3" w:rsidP="001454A3" w:rsidRDefault="001454A3" w14:paraId="4101652C"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4E365B08"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7. </w:t>
      </w:r>
      <w:r w:rsidRPr="001454A3">
        <w:rPr>
          <w:rFonts w:ascii="Segoe UI" w:hAnsi="Segoe UI" w:eastAsia="Times New Roman" w:cs="Segoe UI"/>
          <w:color w:val="666666"/>
          <w:sz w:val="21"/>
          <w:szCs w:val="21"/>
        </w:rPr>
        <w:t>You are now connected to the JCCA network. You should navigate to Windows Explorer to connect to your shared network drives. They may have a red X next to them and this is normal. Click on each of them to connect and you should be able to browse, open, modify, and save files. </w:t>
      </w:r>
    </w:p>
    <w:p xmlns:wp14="http://schemas.microsoft.com/office/word/2010/wordml" w:rsidRPr="001454A3" w:rsidR="001454A3" w:rsidP="001454A3" w:rsidRDefault="001454A3" w14:paraId="4B99056E" wp14:textId="77777777">
      <w:pPr>
        <w:spacing w:after="0" w:line="270" w:lineRule="atLeast"/>
        <w:rPr>
          <w:rFonts w:ascii="Segoe UI" w:hAnsi="Segoe UI" w:eastAsia="Times New Roman" w:cs="Segoe UI"/>
          <w:color w:val="666666"/>
          <w:sz w:val="21"/>
          <w:szCs w:val="21"/>
        </w:rPr>
      </w:pPr>
    </w:p>
    <w:p xmlns:wp14="http://schemas.microsoft.com/office/word/2010/wordml" w:rsidRPr="001454A3" w:rsidR="001454A3" w:rsidP="001454A3" w:rsidRDefault="001454A3" w14:paraId="01512BE8" wp14:textId="77777777">
      <w:pPr>
        <w:spacing w:after="0" w:line="270" w:lineRule="atLeast"/>
        <w:rPr>
          <w:rFonts w:ascii="Segoe UI" w:hAnsi="Segoe UI" w:eastAsia="Times New Roman" w:cs="Segoe UI"/>
          <w:color w:val="666666"/>
          <w:sz w:val="21"/>
          <w:szCs w:val="21"/>
        </w:rPr>
      </w:pPr>
      <w:r w:rsidRPr="001454A3">
        <w:rPr>
          <w:rFonts w:ascii="Segoe UI" w:hAnsi="Segoe UI" w:eastAsia="Times New Roman" w:cs="Segoe UI"/>
          <w:b/>
          <w:bCs/>
          <w:color w:val="666666"/>
          <w:sz w:val="21"/>
          <w:szCs w:val="21"/>
        </w:rPr>
        <w:t> </w:t>
      </w:r>
    </w:p>
    <w:p xmlns:wp14="http://schemas.microsoft.com/office/word/2010/wordml" w:rsidR="00AE73DF" w:rsidRDefault="00AE73DF" w14:paraId="1299C43A" wp14:textId="77777777">
      <w:bookmarkStart w:name="_GoBack" w:id="0"/>
      <w:bookmarkEnd w:id="0"/>
    </w:p>
    <w:sectPr w:rsidR="00AE73D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A3"/>
    <w:rsid w:val="001454A3"/>
    <w:rsid w:val="00AE73DF"/>
    <w:rsid w:val="1362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1FAA-11F4-4ED9-ACE0-B40B413F5988}"/>
  <w14:docId w14:val="3278BE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35546">
      <w:bodyDiv w:val="1"/>
      <w:marLeft w:val="0"/>
      <w:marRight w:val="0"/>
      <w:marTop w:val="0"/>
      <w:marBottom w:val="0"/>
      <w:divBdr>
        <w:top w:val="none" w:sz="0" w:space="0" w:color="auto"/>
        <w:left w:val="none" w:sz="0" w:space="0" w:color="auto"/>
        <w:bottom w:val="none" w:sz="0" w:space="0" w:color="auto"/>
        <w:right w:val="none" w:sz="0" w:space="0" w:color="auto"/>
      </w:divBdr>
      <w:divsChild>
        <w:div w:id="14694703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image" Target="media/image2.png" Id="rId5" /><Relationship Type="http://schemas.openxmlformats.org/officeDocument/2006/relationships/fontTable" Target="fontTable.xml" Id="rId10" /><Relationship Type="http://schemas.openxmlformats.org/officeDocument/2006/relationships/customXml" Target="../customXml/item3.xml" Id="rId14" /><Relationship Type="http://schemas.openxmlformats.org/officeDocument/2006/relationships/image" Target="/media/image7.png" Id="Rafc5449248fd4900" /><Relationship Type="http://schemas.openxmlformats.org/officeDocument/2006/relationships/image" Target="/media/image8.png" Id="R17d106df2d454b9e" /><Relationship Type="http://schemas.openxmlformats.org/officeDocument/2006/relationships/image" Target="/media/image9.png" Id="R501f3f7192bb4beb" /><Relationship Type="http://schemas.openxmlformats.org/officeDocument/2006/relationships/image" Target="/media/imagea.png" Id="R2093740df6954ea8" /><Relationship Type="http://schemas.openxmlformats.org/officeDocument/2006/relationships/image" Target="/media/imageb.png" Id="R4c9b567f141547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99926-558E-405E-BF73-199CC695FFED}"/>
</file>

<file path=customXml/itemProps2.xml><?xml version="1.0" encoding="utf-8"?>
<ds:datastoreItem xmlns:ds="http://schemas.openxmlformats.org/officeDocument/2006/customXml" ds:itemID="{42160B3C-3951-409F-BFB0-D819BB80CAF4}"/>
</file>

<file path=customXml/itemProps3.xml><?xml version="1.0" encoding="utf-8"?>
<ds:datastoreItem xmlns:ds="http://schemas.openxmlformats.org/officeDocument/2006/customXml" ds:itemID="{05A89674-0E3D-4498-9D2C-D1A72F1A93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KIBEL JOANNA</dc:creator>
  <keywords/>
  <dc:description/>
  <lastModifiedBy>KIBEL JOANNA</lastModifiedBy>
  <revision>2</revision>
  <dcterms:created xsi:type="dcterms:W3CDTF">2020-04-22T19:40:00.0000000Z</dcterms:created>
  <dcterms:modified xsi:type="dcterms:W3CDTF">2020-04-22T19:53:16.8695604Z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